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C3D81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C3D81">
        <w:rPr>
          <w:rFonts w:eastAsia="Times New Roman" w:cs="Calibri"/>
          <w:b/>
          <w:bCs/>
          <w:sz w:val="20"/>
          <w:szCs w:val="20"/>
        </w:rPr>
        <w:t xml:space="preserve"> PPN Chrzanów w dniu 30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B331C3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2505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Patryk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72505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72505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25050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0C3D81" w:rsidP="00725050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Bartłomiej Wxxxxx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0C3D81" w:rsidP="00725050"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050" w:rsidRDefault="000C3D81" w:rsidP="00725050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050" w:rsidRDefault="00725050" w:rsidP="00725050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D731D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D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D1" w:rsidRPr="000C3D81" w:rsidRDefault="00D731D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Dawid Fxxxx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1" w:rsidRPr="000C3D81" w:rsidRDefault="00D731D1" w:rsidP="007250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hAnsiTheme="minorHAnsi" w:cstheme="minorHAnsi"/>
                <w:b/>
                <w:sz w:val="18"/>
                <w:szCs w:val="18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D1" w:rsidRPr="000C3D81" w:rsidRDefault="00D731D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1D1" w:rsidRPr="000C3D81" w:rsidRDefault="00D731D1" w:rsidP="00D731D1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1D1" w:rsidRPr="000C3D81" w:rsidRDefault="00D731D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C3D8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725050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hAnsiTheme="minorHAnsi" w:cstheme="minorHAnsi"/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C3D8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C3D8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Jxxxx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0C3D8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Wojciech Wxxxxxxxx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0C3D81" w:rsidTr="00545037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5A7E9A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Dariusz Bxx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0C3D81" w:rsidP="0072505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C3D81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1" w:rsidRPr="000C3D81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Txxxxxxx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D731D1" w:rsidP="005A7E9A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Zxxxx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36748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80" w:rsidRPr="000C3D81" w:rsidRDefault="00D731D1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367480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Michał Cxxxxxx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367480" w:rsidP="009751B3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Ruch Młoszowa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367480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Pr="000C3D81" w:rsidRDefault="00367480" w:rsidP="000C3D81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80" w:rsidRDefault="00D416CA" w:rsidP="009751B3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Komunikat KD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D81" w:rsidRPr="000C3D81" w:rsidRDefault="00D731D1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Maciej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817D74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817D74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480" w:rsidRPr="000C3D81" w:rsidRDefault="00D731D1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Wojciech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0C3D81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0C3D81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1" w:rsidRPr="000C3D81" w:rsidRDefault="00D731D1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Krystian Bxxx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0C3D81" w:rsidP="000C3D8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9735F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9735F3" w:rsidP="006C66D6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0C3D81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D81" w:rsidRPr="000C3D81" w:rsidRDefault="000C3D81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lastRenderedPageBreak/>
              <w:t>1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Robert Nxxxxxxx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81" w:rsidRPr="000C3D81" w:rsidRDefault="009735F3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Wolanka Wola Filipowska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0C3D81"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0C3D81" w:rsidP="009735F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</w:t>
            </w:r>
            <w:r w:rsidR="009735F3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81" w:rsidRPr="000C3D81" w:rsidRDefault="009735F3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A7E9A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A" w:rsidRPr="000C3D81" w:rsidRDefault="005A7E9A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Łukasz Kxxxxxxx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Pr="000C3D81" w:rsidRDefault="005A7E9A" w:rsidP="009735F3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5A7E9A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9A" w:rsidRDefault="005A7E9A" w:rsidP="00367480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F523CB" w:rsidP="009735F3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="005A7E9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E9A" w:rsidRDefault="005A7E9A" w:rsidP="00F83D85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tbl>
      <w:tblPr>
        <w:tblpPr w:leftFromText="141" w:rightFromText="141" w:vertAnchor="page" w:horzAnchor="margin" w:tblpXSpec="center" w:tblpY="334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E0CCD" w:rsidTr="00DE0CCD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CD" w:rsidRDefault="00DE0CCD" w:rsidP="00DE0CCD">
            <w:pPr>
              <w:rPr>
                <w:rFonts w:cs="Calibri"/>
              </w:rPr>
            </w:pPr>
          </w:p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E0CCD" w:rsidTr="00DE0CCD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DE0CCD" w:rsidTr="00DE0CC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E0CCD" w:rsidTr="00DE0CC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Pxxxxx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Arka Babice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DE0CCD" w:rsidTr="00DE0CC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Łukasz Cxxxxxxxx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28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DE0CCD" w:rsidTr="00DE0CCD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27</w:t>
            </w:r>
            <w:r w:rsidRPr="00C956E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.04.2023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CD" w:rsidRDefault="00DE0CCD" w:rsidP="00DE0CCD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300923" w:rsidRDefault="00300923" w:rsidP="00284A3C">
      <w:pPr>
        <w:spacing w:after="0" w:line="100" w:lineRule="atLeast"/>
        <w:rPr>
          <w:b/>
          <w:sz w:val="32"/>
          <w:szCs w:val="32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0CCD" w:rsidRDefault="00DE0CCD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1625A" w:rsidRPr="00573FDA" w:rsidRDefault="00E1625A" w:rsidP="00E1625A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573FDA">
          <w:rPr>
            <w:rStyle w:val="Hipercze"/>
            <w:rFonts w:ascii="Times New Roman" w:hAnsi="Times New Roman" w:cs="Times New Roman"/>
            <w:b/>
            <w:color w:val="FF0000"/>
            <w:sz w:val="24"/>
            <w:szCs w:val="24"/>
          </w:rPr>
          <w:t>ppnchrzanow@wp.pl</w:t>
        </w:r>
      </w:hyperlink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73FDA">
        <w:rPr>
          <w:rFonts w:asciiTheme="minorHAnsi" w:hAnsiTheme="minorHAnsi" w:cstheme="minorHAnsi"/>
          <w:b/>
          <w:color w:val="FF0000"/>
          <w:sz w:val="24"/>
          <w:szCs w:val="24"/>
        </w:rPr>
        <w:t>/do każdego piątku godz. 13.00/</w:t>
      </w:r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walkower na niekorzyść danego klubu</w:t>
      </w:r>
    </w:p>
    <w:p w:rsidR="00300923" w:rsidRPr="00E1625A" w:rsidRDefault="00E1625A" w:rsidP="003E609E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573FDA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2023/24)</w:t>
      </w:r>
    </w:p>
    <w:p w:rsidR="00DE0CCD" w:rsidRDefault="00DE0CCD" w:rsidP="00284A3C">
      <w:pPr>
        <w:spacing w:after="0" w:line="100" w:lineRule="atLeast"/>
        <w:rPr>
          <w:b/>
          <w:color w:val="70AD47" w:themeColor="accent6"/>
          <w:sz w:val="32"/>
          <w:szCs w:val="32"/>
          <w:u w:val="single"/>
        </w:rPr>
      </w:pPr>
    </w:p>
    <w:p w:rsidR="003575A8" w:rsidRPr="007F13C0" w:rsidRDefault="00ED652D" w:rsidP="00284A3C">
      <w:pPr>
        <w:spacing w:after="0" w:line="100" w:lineRule="atLeast"/>
        <w:rPr>
          <w:b/>
          <w:color w:val="70AD47" w:themeColor="accent6"/>
          <w:sz w:val="32"/>
          <w:szCs w:val="32"/>
          <w:u w:val="single"/>
        </w:rPr>
      </w:pPr>
      <w:r w:rsidRPr="007F13C0">
        <w:rPr>
          <w:b/>
          <w:color w:val="70AD47" w:themeColor="accent6"/>
          <w:sz w:val="32"/>
          <w:szCs w:val="32"/>
          <w:u w:val="single"/>
        </w:rPr>
        <w:t xml:space="preserve">Komisja Gier </w:t>
      </w:r>
      <w:r w:rsidR="001946D4" w:rsidRPr="007F13C0">
        <w:rPr>
          <w:b/>
          <w:color w:val="70AD47" w:themeColor="accent6"/>
          <w:sz w:val="32"/>
          <w:szCs w:val="32"/>
          <w:u w:val="single"/>
        </w:rPr>
        <w:t xml:space="preserve">informuje, że </w:t>
      </w:r>
      <w:r w:rsidR="003575A8" w:rsidRPr="007F13C0">
        <w:rPr>
          <w:b/>
          <w:color w:val="70AD47" w:themeColor="accent6"/>
          <w:sz w:val="32"/>
          <w:szCs w:val="32"/>
          <w:u w:val="single"/>
        </w:rPr>
        <w:t xml:space="preserve">klub UKS Górnik Siersza dnia 29.04.2024r. wycofał z rozgrywek </w:t>
      </w:r>
      <w:r w:rsidR="001946D4" w:rsidRPr="007F13C0">
        <w:rPr>
          <w:b/>
          <w:color w:val="70AD47" w:themeColor="accent6"/>
          <w:sz w:val="32"/>
          <w:szCs w:val="32"/>
          <w:u w:val="single"/>
        </w:rPr>
        <w:t>druż</w:t>
      </w:r>
      <w:r w:rsidR="003575A8" w:rsidRPr="007F13C0">
        <w:rPr>
          <w:b/>
          <w:color w:val="70AD47" w:themeColor="accent6"/>
          <w:sz w:val="32"/>
          <w:szCs w:val="32"/>
          <w:u w:val="single"/>
        </w:rPr>
        <w:t>ynę</w:t>
      </w:r>
      <w:r w:rsidR="001946D4" w:rsidRPr="007F13C0">
        <w:rPr>
          <w:b/>
          <w:color w:val="70AD47" w:themeColor="accent6"/>
          <w:sz w:val="32"/>
          <w:szCs w:val="32"/>
          <w:u w:val="single"/>
        </w:rPr>
        <w:t xml:space="preserve"> Młodzików grupy 2</w:t>
      </w:r>
      <w:r w:rsidR="003575A8" w:rsidRPr="007F13C0">
        <w:rPr>
          <w:b/>
          <w:color w:val="70AD47" w:themeColor="accent6"/>
          <w:sz w:val="32"/>
          <w:szCs w:val="32"/>
          <w:u w:val="single"/>
        </w:rPr>
        <w:t>.</w:t>
      </w:r>
    </w:p>
    <w:p w:rsidR="00DE0CCD" w:rsidRDefault="00DE0CCD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DE0CCD" w:rsidRDefault="00DE0CCD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F240D4" w:rsidRPr="00725050" w:rsidRDefault="00F240D4" w:rsidP="00284A3C">
      <w:pPr>
        <w:spacing w:after="0" w:line="100" w:lineRule="atLeast"/>
        <w:rPr>
          <w:b/>
          <w:color w:val="70AD47" w:themeColor="accent6"/>
          <w:sz w:val="32"/>
          <w:szCs w:val="32"/>
        </w:rPr>
      </w:pPr>
      <w:r w:rsidRPr="00F240D4">
        <w:rPr>
          <w:b/>
          <w:color w:val="FF0000"/>
          <w:sz w:val="32"/>
          <w:szCs w:val="32"/>
          <w:u w:val="single"/>
        </w:rPr>
        <w:t>WAŻNE!!!</w:t>
      </w:r>
    </w:p>
    <w:p w:rsidR="00DE0CCD" w:rsidRDefault="00F240D4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 w:rsidRPr="00F240D4">
        <w:rPr>
          <w:b/>
          <w:color w:val="FF0000"/>
          <w:sz w:val="32"/>
          <w:szCs w:val="32"/>
          <w:u w:val="single"/>
        </w:rPr>
        <w:t>Upominamy kluby, że w przypadku nieprzewidzianej i niezależnej od gospodarza przeszkody uniemożliwiającej rozegranie spotkania należy niezwłocznie poinformować o tym fakcie telefonicznie Przewodniczącego Komisji Gier PPN Chrzanów, drużynę przeciwną oraz sędziów.</w:t>
      </w:r>
      <w:r w:rsidR="00B63DA1">
        <w:rPr>
          <w:b/>
          <w:color w:val="FF0000"/>
          <w:sz w:val="32"/>
          <w:szCs w:val="32"/>
          <w:u w:val="single"/>
        </w:rPr>
        <w:t xml:space="preserve"> </w:t>
      </w:r>
    </w:p>
    <w:p w:rsidR="00F240D4" w:rsidRPr="00334326" w:rsidRDefault="00B63DA1" w:rsidP="00284A3C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Komisja musi wyrazić zgodę</w:t>
      </w:r>
      <w:r w:rsidR="00F87F16">
        <w:rPr>
          <w:b/>
          <w:color w:val="FF0000"/>
          <w:sz w:val="32"/>
          <w:szCs w:val="32"/>
          <w:u w:val="single"/>
        </w:rPr>
        <w:t xml:space="preserve"> na przełożenie meczu</w:t>
      </w:r>
      <w:r>
        <w:rPr>
          <w:b/>
          <w:color w:val="FF0000"/>
          <w:sz w:val="32"/>
          <w:szCs w:val="32"/>
          <w:u w:val="single"/>
        </w:rPr>
        <w:t>.</w:t>
      </w: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BC4D44" w:rsidRPr="00725050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A560E9" w:rsidRPr="00725050" w:rsidRDefault="00BC4D44" w:rsidP="00FC6BC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EA781E" w:rsidRDefault="008331DF" w:rsidP="00725050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EA781E" w:rsidRDefault="008331DF" w:rsidP="00725050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725050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070" w:rsidRDefault="00944070">
      <w:pPr>
        <w:spacing w:after="0" w:line="240" w:lineRule="auto"/>
      </w:pPr>
      <w:r>
        <w:separator/>
      </w:r>
    </w:p>
  </w:endnote>
  <w:endnote w:type="continuationSeparator" w:id="0">
    <w:p w:rsidR="00944070" w:rsidRDefault="0094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070" w:rsidRDefault="00944070">
      <w:pPr>
        <w:spacing w:after="0" w:line="240" w:lineRule="auto"/>
      </w:pPr>
      <w:r>
        <w:separator/>
      </w:r>
    </w:p>
  </w:footnote>
  <w:footnote w:type="continuationSeparator" w:id="0">
    <w:p w:rsidR="00944070" w:rsidRDefault="00944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944070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944070">
      <w:fldChar w:fldCharType="begin"/>
    </w:r>
    <w:r w:rsidR="00944070">
      <w:instrText xml:space="preserve"> NUMPAGES </w:instrText>
    </w:r>
    <w:r w:rsidR="00944070">
      <w:fldChar w:fldCharType="separate"/>
    </w:r>
    <w:r w:rsidR="00944070">
      <w:rPr>
        <w:noProof/>
      </w:rPr>
      <w:t>1</w:t>
    </w:r>
    <w:r w:rsidR="00944070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0C3D81">
      <w:t>30</w:t>
    </w:r>
    <w:r w:rsidR="00E37E4A">
      <w:t>.</w:t>
    </w:r>
    <w:r w:rsidR="00F704B0">
      <w:t>0</w:t>
    </w:r>
    <w:r w:rsidR="00B331C3">
      <w:t>4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B00"/>
    <w:rsid w:val="001A0250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47E72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16CA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E5E8-3F64-43FC-84CD-2DF728BE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3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116</cp:revision>
  <cp:lastPrinted>2024-04-25T10:21:00Z</cp:lastPrinted>
  <dcterms:created xsi:type="dcterms:W3CDTF">2023-05-25T14:06:00Z</dcterms:created>
  <dcterms:modified xsi:type="dcterms:W3CDTF">2024-04-30T11:58:00Z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